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FC1590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пятое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6906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06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3F3F50">
      <w:pPr>
        <w:spacing w:after="0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3F3F50">
      <w:pPr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90654" w:rsidRDefault="00AF45A3" w:rsidP="003F3F50">
      <w:pPr>
        <w:ind w:left="283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14 апреля 2021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06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FC1590">
        <w:rPr>
          <w:rFonts w:ascii="Times New Roman" w:hAnsi="Times New Roman" w:cs="Times New Roman"/>
          <w:b/>
          <w:sz w:val="28"/>
          <w:szCs w:val="28"/>
        </w:rPr>
        <w:t>55-132</w:t>
      </w:r>
    </w:p>
    <w:p w:rsidR="00690654" w:rsidRDefault="00690654" w:rsidP="003F3F50">
      <w:pPr>
        <w:spacing w:line="240" w:lineRule="auto"/>
        <w:ind w:left="283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F45A3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sz w:val="28"/>
          <w:szCs w:val="28"/>
        </w:rPr>
        <w:t>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0654" w:rsidRDefault="00690654" w:rsidP="003F3F50">
      <w:pPr>
        <w:pStyle w:val="a3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3F3F50">
      <w:pPr>
        <w:ind w:left="283" w:righ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5A3">
        <w:rPr>
          <w:rFonts w:ascii="Times New Roman" w:hAnsi="Times New Roman" w:cs="Times New Roman"/>
          <w:sz w:val="28"/>
          <w:szCs w:val="28"/>
        </w:rPr>
        <w:t>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 </w:t>
      </w:r>
      <w:r w:rsidR="00AF45A3">
        <w:rPr>
          <w:rFonts w:ascii="Times New Roman" w:hAnsi="Times New Roman" w:cs="Times New Roman"/>
          <w:sz w:val="28"/>
          <w:szCs w:val="28"/>
        </w:rPr>
        <w:t xml:space="preserve">1079,5 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5A3">
        <w:rPr>
          <w:rFonts w:ascii="Times New Roman" w:hAnsi="Times New Roman" w:cs="Times New Roman"/>
          <w:sz w:val="28"/>
          <w:szCs w:val="28"/>
        </w:rPr>
        <w:t xml:space="preserve">969,7 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AF45A3" w:rsidRDefault="00AF45A3" w:rsidP="003F3F50">
      <w:pPr>
        <w:pStyle w:val="a3"/>
        <w:ind w:left="283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90654" w:rsidRDefault="00AF45A3" w:rsidP="003F3F50">
      <w:pPr>
        <w:pStyle w:val="a3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065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Настоящее решение обнародовать в местах обнародования.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</w:p>
    <w:p w:rsidR="00690654" w:rsidRDefault="00AF45A3" w:rsidP="003F3F50">
      <w:pPr>
        <w:pStyle w:val="a3"/>
        <w:ind w:left="283" w:righ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0654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690654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69065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69065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906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0654" w:rsidRDefault="00690654" w:rsidP="003F3F50">
      <w:pPr>
        <w:pStyle w:val="western"/>
        <w:shd w:val="clear" w:color="auto" w:fill="FFFFFF"/>
        <w:ind w:left="283" w:right="-283"/>
        <w:rPr>
          <w:color w:val="000000"/>
        </w:rPr>
      </w:pPr>
    </w:p>
    <w:p w:rsidR="00690654" w:rsidRDefault="00690654" w:rsidP="003F3F50">
      <w:pPr>
        <w:ind w:left="283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6704" w:rsidRDefault="00D26704"/>
    <w:p w:rsidR="00AF45A3" w:rsidRDefault="00690654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F45A3"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 квартал 2021года  в сумме 1079,5 тыс. рублей или к плану года 32,6 </w:t>
      </w:r>
      <w:r w:rsidR="00AF45A3" w:rsidRPr="003B7339">
        <w:rPr>
          <w:rFonts w:ascii="Times New Roman" w:hAnsi="Times New Roman" w:cs="Times New Roman"/>
          <w:sz w:val="28"/>
          <w:szCs w:val="28"/>
        </w:rPr>
        <w:t>%</w:t>
      </w:r>
      <w:r w:rsidR="00AF45A3"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46,2 тыс. рублей или к плану года 22,0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Pr="003B7339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972,7 тыс. рублей или к плану года  198,0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Pr="003B7339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в сумме 3,6 тыс. рублей или к плану года 6,1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57,0 тыс. рублей  или к плану года  3,6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Pr="00314964" w:rsidRDefault="00AF45A3" w:rsidP="00AF45A3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146,8 тыс. рублей или к плану года 26,8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9,6   тыс. рублей или к плану года 25,3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3,9 тыс. рублей или к плану года  25,2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13,3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120,0 тыс. рублей  или к плану года  30,0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Pr="002E2BAD" w:rsidRDefault="00AF45A3" w:rsidP="00AF45A3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</w:p>
    <w:p w:rsidR="00AF45A3" w:rsidRPr="003B7339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2021 года  в сумме 969,7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25,1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290,1  тыс. рублей.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595,4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35,0 %,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кредиторская задолженность по начислению по оплате труда -186,7 тыс. руб.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77,1 тыс. рублей.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 на сумму 0,2 тыс. рублей.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-   4,0  тыс. рублей.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1,0  тыс. рублей.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13,3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tabs>
          <w:tab w:val="left" w:pos="993"/>
          <w:tab w:val="left" w:pos="1134"/>
        </w:tabs>
        <w:spacing w:before="200"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99,7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24,9 %  в т.ч.:</w:t>
      </w:r>
    </w:p>
    <w:p w:rsidR="00AF45A3" w:rsidRPr="002E2BAD" w:rsidRDefault="00AF45A3" w:rsidP="00AF45A3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99,7 тыс. рублей  или к плану года 24,9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56,6  тыс. рублей  или к плану года  3,9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21,6 тыс. рублей.</w:t>
      </w:r>
    </w:p>
    <w:p w:rsidR="00AF45A3" w:rsidRDefault="00AF45A3" w:rsidP="00AF45A3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2021 год" –   42,7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AF45A3" w:rsidRDefault="00AF45A3" w:rsidP="00AF45A3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развитие сетей уличного освещения – 21,7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AF45A3" w:rsidRPr="008B5E53" w:rsidRDefault="00AF45A3" w:rsidP="00AF45A3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развитие сетей водоснабжения –   21,0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  <w:r w:rsidRPr="008B5E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0A1F" w:rsidRPr="008B5E53" w:rsidRDefault="00CB0A1F" w:rsidP="00AF45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B0A1F" w:rsidRPr="006B6A84" w:rsidRDefault="00CB0A1F" w:rsidP="00CB0A1F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690654" w:rsidRPr="008B5E53" w:rsidRDefault="00690654" w:rsidP="005B494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0654" w:rsidRDefault="00690654"/>
    <w:p w:rsidR="00690654" w:rsidRDefault="00690654"/>
    <w:p w:rsidR="005B4944" w:rsidRDefault="005B4944"/>
    <w:p w:rsidR="005B4944" w:rsidRDefault="005B4944"/>
    <w:p w:rsidR="00AF45A3" w:rsidRDefault="00AF45A3"/>
    <w:p w:rsidR="00AF45A3" w:rsidRDefault="00AF45A3"/>
    <w:p w:rsidR="00AF45A3" w:rsidRDefault="00AF45A3"/>
    <w:p w:rsidR="00AF45A3" w:rsidRDefault="00AF45A3"/>
    <w:p w:rsidR="00AF45A3" w:rsidRDefault="00AF45A3"/>
    <w:p w:rsidR="005B4944" w:rsidRDefault="005B4944"/>
    <w:p w:rsidR="005B4944" w:rsidRDefault="005B4944"/>
    <w:p w:rsidR="005D37B9" w:rsidRDefault="005D37B9"/>
    <w:p w:rsidR="005D37B9" w:rsidRDefault="005D37B9"/>
    <w:p w:rsidR="005D37B9" w:rsidRDefault="005D37B9"/>
    <w:p w:rsidR="005B4944" w:rsidRDefault="005B4944"/>
    <w:p w:rsidR="005B4944" w:rsidRDefault="005D37B9" w:rsidP="005D37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AF4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</w:t>
      </w:r>
      <w:proofErr w:type="spellStart"/>
      <w:r w:rsidR="00AF45A3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AF45A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   от 14.04.2021 г. № 55-132</w:t>
      </w:r>
    </w:p>
    <w:p w:rsidR="005B4944" w:rsidRDefault="005D37B9" w:rsidP="00863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63D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63D2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55D2A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58"/>
        <w:gridCol w:w="3260"/>
        <w:gridCol w:w="992"/>
        <w:gridCol w:w="1134"/>
        <w:gridCol w:w="992"/>
      </w:tblGrid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2021 г. 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01.04.2021 г.    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3314,10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32,6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000 1 13 00000 00 0000 130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000 1 17 15000 00 0000 000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000 1 17 15000 00 0000 000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26,8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26,8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000 2 02 15001 10 0000 150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000 2 02 35000 00 0000 150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000 2 02 40000 00 0000 150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55D2A" w:rsidRPr="00255D2A" w:rsidTr="00255D2A">
        <w:trPr>
          <w:trHeight w:val="1250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000 2 04 00000 00 0000 000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000 2 04 05000 10 0000  150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000 2 04 05099  10  0000 150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000 2 04 05099 10 0073 150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3861,3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31,8</w:t>
            </w:r>
          </w:p>
        </w:tc>
      </w:tr>
      <w:tr w:rsidR="00255D2A" w:rsidRPr="00255D2A" w:rsidTr="00255D2A">
        <w:trPr>
          <w:trHeight w:val="72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40,5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37,0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94,5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94,5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55D2A" w:rsidRPr="00255D2A" w:rsidTr="00255D2A">
        <w:trPr>
          <w:trHeight w:val="6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25,1</w:t>
            </w:r>
          </w:p>
        </w:tc>
      </w:tr>
      <w:tr w:rsidR="00255D2A" w:rsidRPr="00255D2A" w:rsidTr="00255D2A">
        <w:trPr>
          <w:trHeight w:val="7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</w:t>
            </w:r>
            <w:r w:rsidR="00A10F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 бюджета (</w:t>
            </w: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</w:t>
            </w:r>
            <w:proofErr w:type="gramStart"/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5D2A" w:rsidRPr="00255D2A" w:rsidTr="00A10FFC">
        <w:trPr>
          <w:trHeight w:val="501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25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5D2A" w:rsidRPr="00255D2A" w:rsidRDefault="00255D2A" w:rsidP="00A10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B4944" w:rsidRDefault="005B4944"/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sectPr w:rsidR="00690654" w:rsidSect="006906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0F4AAA"/>
    <w:rsid w:val="00255D2A"/>
    <w:rsid w:val="003F3F50"/>
    <w:rsid w:val="005A7F7F"/>
    <w:rsid w:val="005B4944"/>
    <w:rsid w:val="005D37B9"/>
    <w:rsid w:val="00690654"/>
    <w:rsid w:val="00863D23"/>
    <w:rsid w:val="00A10FFC"/>
    <w:rsid w:val="00AA7D35"/>
    <w:rsid w:val="00AF45A3"/>
    <w:rsid w:val="00B84993"/>
    <w:rsid w:val="00CB0A1F"/>
    <w:rsid w:val="00CF7E65"/>
    <w:rsid w:val="00D26704"/>
    <w:rsid w:val="00E31C6F"/>
    <w:rsid w:val="00FC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10</cp:revision>
  <cp:lastPrinted>2021-04-13T10:15:00Z</cp:lastPrinted>
  <dcterms:created xsi:type="dcterms:W3CDTF">2019-08-27T07:03:00Z</dcterms:created>
  <dcterms:modified xsi:type="dcterms:W3CDTF">2021-04-13T10:16:00Z</dcterms:modified>
</cp:coreProperties>
</file>