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9B" w:rsidRPr="00C7667D" w:rsidRDefault="00C31E9B" w:rsidP="00C31E9B">
      <w:pPr>
        <w:pStyle w:val="a3"/>
        <w:jc w:val="center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>АДМИНИСТРАЦИЯ</w:t>
      </w:r>
    </w:p>
    <w:p w:rsidR="00C31E9B" w:rsidRPr="00C7667D" w:rsidRDefault="00C31E9B" w:rsidP="00C31E9B">
      <w:pPr>
        <w:pStyle w:val="a3"/>
        <w:jc w:val="center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>ИНДУСТРИАЛЬНОГО МУНИЦИПАЛЬНОГО ОБРАЗОВАНИЯ</w:t>
      </w:r>
    </w:p>
    <w:p w:rsidR="00C31E9B" w:rsidRPr="00C7667D" w:rsidRDefault="00C31E9B" w:rsidP="00C31E9B">
      <w:pPr>
        <w:pStyle w:val="a3"/>
        <w:jc w:val="center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>ЕКАТЕРИНОВСКОГО МУНИЦИПАЛЬНОГО РАЙОНА</w:t>
      </w:r>
    </w:p>
    <w:p w:rsidR="00C31E9B" w:rsidRDefault="00C31E9B" w:rsidP="00C31E9B">
      <w:pPr>
        <w:pStyle w:val="a3"/>
        <w:jc w:val="center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>САРАТОВСКОЙ ОБЛАСТИ</w:t>
      </w:r>
    </w:p>
    <w:p w:rsidR="00C31E9B" w:rsidRDefault="00C31E9B" w:rsidP="00C31E9B">
      <w:pPr>
        <w:pStyle w:val="a3"/>
        <w:jc w:val="center"/>
        <w:rPr>
          <w:b/>
          <w:sz w:val="28"/>
          <w:szCs w:val="28"/>
        </w:rPr>
      </w:pPr>
    </w:p>
    <w:p w:rsidR="00C31E9B" w:rsidRDefault="00C31E9B" w:rsidP="00C31E9B">
      <w:pPr>
        <w:pStyle w:val="a3"/>
        <w:jc w:val="center"/>
        <w:rPr>
          <w:b/>
          <w:sz w:val="28"/>
          <w:szCs w:val="28"/>
        </w:rPr>
      </w:pPr>
    </w:p>
    <w:p w:rsidR="00C31E9B" w:rsidRPr="00C7667D" w:rsidRDefault="00C31E9B" w:rsidP="00C31E9B">
      <w:pPr>
        <w:pStyle w:val="a3"/>
        <w:jc w:val="center"/>
        <w:rPr>
          <w:b/>
          <w:sz w:val="28"/>
          <w:szCs w:val="28"/>
        </w:rPr>
      </w:pPr>
    </w:p>
    <w:p w:rsidR="00C31E9B" w:rsidRDefault="00C31E9B" w:rsidP="00C31E9B">
      <w:pPr>
        <w:pStyle w:val="1"/>
        <w:rPr>
          <w:sz w:val="28"/>
          <w:szCs w:val="28"/>
        </w:rPr>
      </w:pPr>
      <w:r w:rsidRPr="00C366BF">
        <w:rPr>
          <w:sz w:val="28"/>
          <w:szCs w:val="28"/>
        </w:rPr>
        <w:t>ПОСТАНОВЛЕНИЕ</w:t>
      </w:r>
    </w:p>
    <w:p w:rsidR="00C31E9B" w:rsidRDefault="00C31E9B" w:rsidP="00C31E9B"/>
    <w:p w:rsidR="00C31E9B" w:rsidRPr="003E4BF1" w:rsidRDefault="00C31E9B" w:rsidP="00C31E9B">
      <w:pPr>
        <w:rPr>
          <w:b/>
          <w:sz w:val="28"/>
          <w:szCs w:val="28"/>
        </w:rPr>
      </w:pPr>
      <w:r w:rsidRPr="003E4BF1">
        <w:rPr>
          <w:b/>
          <w:sz w:val="28"/>
          <w:szCs w:val="28"/>
        </w:rPr>
        <w:t>от 15  апреля  2016 года  №  25</w:t>
      </w:r>
    </w:p>
    <w:p w:rsidR="00C31E9B" w:rsidRDefault="00C31E9B" w:rsidP="00C31E9B">
      <w:pPr>
        <w:pStyle w:val="a4"/>
        <w:tabs>
          <w:tab w:val="clear" w:pos="4153"/>
          <w:tab w:val="clear" w:pos="8306"/>
        </w:tabs>
        <w:ind w:right="3543"/>
        <w:rPr>
          <w:b/>
          <w:szCs w:val="28"/>
        </w:rPr>
      </w:pPr>
      <w:r>
        <w:rPr>
          <w:b/>
          <w:szCs w:val="28"/>
        </w:rPr>
        <w:t xml:space="preserve">О проведении аукциона на право заключения договора аренды </w:t>
      </w:r>
      <w:proofErr w:type="gramStart"/>
      <w:r>
        <w:rPr>
          <w:b/>
          <w:szCs w:val="28"/>
        </w:rPr>
        <w:t>на</w:t>
      </w:r>
      <w:proofErr w:type="gramEnd"/>
      <w:r>
        <w:rPr>
          <w:b/>
          <w:szCs w:val="28"/>
        </w:rPr>
        <w:t xml:space="preserve"> </w:t>
      </w:r>
    </w:p>
    <w:p w:rsidR="00C31E9B" w:rsidRDefault="00C31E9B" w:rsidP="00C31E9B">
      <w:pPr>
        <w:pStyle w:val="a4"/>
        <w:tabs>
          <w:tab w:val="clear" w:pos="4153"/>
          <w:tab w:val="clear" w:pos="8306"/>
        </w:tabs>
        <w:ind w:right="3543"/>
        <w:rPr>
          <w:b/>
          <w:szCs w:val="28"/>
        </w:rPr>
      </w:pPr>
      <w:r>
        <w:rPr>
          <w:b/>
          <w:szCs w:val="28"/>
        </w:rPr>
        <w:t>земельный участок</w:t>
      </w:r>
    </w:p>
    <w:p w:rsidR="00C31E9B" w:rsidRPr="00C31E9B" w:rsidRDefault="00C31E9B" w:rsidP="00C31E9B">
      <w:pPr>
        <w:pStyle w:val="p11"/>
        <w:jc w:val="both"/>
        <w:rPr>
          <w:sz w:val="28"/>
          <w:szCs w:val="28"/>
        </w:rPr>
      </w:pPr>
      <w:proofErr w:type="gramStart"/>
      <w:r w:rsidRPr="00C31E9B">
        <w:rPr>
          <w:sz w:val="28"/>
          <w:szCs w:val="28"/>
        </w:rPr>
        <w:t xml:space="preserve">В соответствии со ст. ст. 39.11, 39.12 Земельного кодекса Российской Федерации от 25.10.2001 года № 136-ФЗ, административным регламентом предоставления муниципальной услуги «Проведение аукциона по продаже земельных участков, находящихся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Индустриального муниципального образования </w:t>
      </w:r>
      <w:proofErr w:type="spellStart"/>
      <w:r w:rsidRPr="00C31E9B">
        <w:rPr>
          <w:sz w:val="28"/>
          <w:szCs w:val="28"/>
        </w:rPr>
        <w:t>Екатериновского</w:t>
      </w:r>
      <w:proofErr w:type="spellEnd"/>
      <w:r w:rsidRPr="00C31E9B">
        <w:rPr>
          <w:sz w:val="28"/>
          <w:szCs w:val="28"/>
        </w:rPr>
        <w:t xml:space="preserve"> муниципального района Саратовской области», утвержденным постановлением администрации</w:t>
      </w:r>
      <w:proofErr w:type="gramEnd"/>
      <w:r w:rsidRPr="00C31E9B">
        <w:rPr>
          <w:sz w:val="28"/>
          <w:szCs w:val="28"/>
        </w:rPr>
        <w:t xml:space="preserve"> Индустриального муниципального образования </w:t>
      </w:r>
      <w:proofErr w:type="spellStart"/>
      <w:r w:rsidRPr="00C31E9B">
        <w:rPr>
          <w:sz w:val="28"/>
          <w:szCs w:val="28"/>
        </w:rPr>
        <w:t>Екатериновского</w:t>
      </w:r>
      <w:proofErr w:type="spellEnd"/>
      <w:r w:rsidRPr="00C31E9B">
        <w:rPr>
          <w:sz w:val="28"/>
          <w:szCs w:val="28"/>
        </w:rPr>
        <w:t xml:space="preserve"> муниципального района Саратовской области 13.03.2015 года № 9, на основании Устава Индустриального муниципального образования </w:t>
      </w:r>
      <w:proofErr w:type="spellStart"/>
      <w:r w:rsidRPr="00C31E9B">
        <w:rPr>
          <w:sz w:val="28"/>
          <w:szCs w:val="28"/>
        </w:rPr>
        <w:t>Екатериновского</w:t>
      </w:r>
      <w:proofErr w:type="spellEnd"/>
      <w:r w:rsidRPr="00C31E9B">
        <w:rPr>
          <w:sz w:val="28"/>
          <w:szCs w:val="28"/>
        </w:rPr>
        <w:t xml:space="preserve"> муниципального района Саратовской области.</w:t>
      </w:r>
    </w:p>
    <w:p w:rsidR="00C31E9B" w:rsidRPr="00C31E9B" w:rsidRDefault="00C31E9B" w:rsidP="00C31E9B">
      <w:pPr>
        <w:pStyle w:val="p11"/>
        <w:jc w:val="center"/>
        <w:rPr>
          <w:b/>
          <w:sz w:val="28"/>
          <w:szCs w:val="28"/>
        </w:rPr>
      </w:pPr>
      <w:r w:rsidRPr="00C31E9B">
        <w:rPr>
          <w:b/>
          <w:sz w:val="28"/>
          <w:szCs w:val="28"/>
        </w:rPr>
        <w:t>ПОСТАНОВЛЯЮ:</w:t>
      </w:r>
    </w:p>
    <w:p w:rsidR="00C31E9B" w:rsidRPr="00C31E9B" w:rsidRDefault="00C31E9B" w:rsidP="00C31E9B">
      <w:pPr>
        <w:pStyle w:val="p12"/>
        <w:jc w:val="both"/>
        <w:rPr>
          <w:sz w:val="28"/>
          <w:szCs w:val="28"/>
        </w:rPr>
      </w:pPr>
      <w:r w:rsidRPr="00C31E9B">
        <w:rPr>
          <w:sz w:val="28"/>
          <w:szCs w:val="28"/>
        </w:rPr>
        <w:t>1. Провести аукцион на право заключения договора аренды на земельный участок площадью 18307 кв</w:t>
      </w:r>
      <w:proofErr w:type="gramStart"/>
      <w:r w:rsidRPr="00C31E9B">
        <w:rPr>
          <w:sz w:val="28"/>
          <w:szCs w:val="28"/>
        </w:rPr>
        <w:t>.м</w:t>
      </w:r>
      <w:proofErr w:type="gramEnd"/>
      <w:r w:rsidRPr="00C31E9B">
        <w:rPr>
          <w:sz w:val="28"/>
          <w:szCs w:val="28"/>
        </w:rPr>
        <w:t xml:space="preserve">, расположенный по адресу: Саратовская область, </w:t>
      </w:r>
      <w:proofErr w:type="spellStart"/>
      <w:r w:rsidRPr="00C31E9B">
        <w:rPr>
          <w:sz w:val="28"/>
          <w:szCs w:val="28"/>
        </w:rPr>
        <w:t>Екатериновский</w:t>
      </w:r>
      <w:proofErr w:type="spellEnd"/>
      <w:r w:rsidRPr="00C31E9B">
        <w:rPr>
          <w:sz w:val="28"/>
          <w:szCs w:val="28"/>
        </w:rPr>
        <w:t xml:space="preserve"> район, Индустриальное муниципальное образование, п. Индустриальный, ул. Первомайская, 12</w:t>
      </w:r>
      <w:proofErr w:type="gramStart"/>
      <w:r w:rsidRPr="00C31E9B">
        <w:rPr>
          <w:sz w:val="28"/>
          <w:szCs w:val="28"/>
        </w:rPr>
        <w:t xml:space="preserve"> Б</w:t>
      </w:r>
      <w:proofErr w:type="gramEnd"/>
      <w:r w:rsidRPr="00C31E9B">
        <w:rPr>
          <w:sz w:val="28"/>
          <w:szCs w:val="28"/>
        </w:rPr>
        <w:t>, кадастровый номер: 64:12:091101:1253, категория земель: земли насёленных пунктов, разрешенное использование: для сельскохозяйственного использования, ограничения в использовании: нет.</w:t>
      </w:r>
    </w:p>
    <w:p w:rsidR="00C31E9B" w:rsidRPr="00C31E9B" w:rsidRDefault="00C31E9B" w:rsidP="00C31E9B">
      <w:pPr>
        <w:pStyle w:val="p12"/>
        <w:rPr>
          <w:sz w:val="28"/>
          <w:szCs w:val="28"/>
        </w:rPr>
      </w:pPr>
      <w:r w:rsidRPr="00C31E9B">
        <w:rPr>
          <w:rStyle w:val="s4"/>
          <w:sz w:val="28"/>
          <w:szCs w:val="28"/>
        </w:rPr>
        <w:t xml:space="preserve">2. Администрации Индустриального муниципального образования </w:t>
      </w:r>
      <w:proofErr w:type="spellStart"/>
      <w:r w:rsidRPr="00C31E9B">
        <w:rPr>
          <w:rStyle w:val="s4"/>
          <w:sz w:val="28"/>
          <w:szCs w:val="28"/>
        </w:rPr>
        <w:t>Екатериновского</w:t>
      </w:r>
      <w:proofErr w:type="spellEnd"/>
      <w:r w:rsidRPr="00C31E9B">
        <w:rPr>
          <w:rStyle w:val="s4"/>
          <w:sz w:val="28"/>
          <w:szCs w:val="28"/>
        </w:rPr>
        <w:t xml:space="preserve"> муниципального района Саратовской области:</w:t>
      </w:r>
    </w:p>
    <w:p w:rsidR="00C31E9B" w:rsidRPr="00C31E9B" w:rsidRDefault="00C31E9B" w:rsidP="00C31E9B">
      <w:pPr>
        <w:pStyle w:val="p13"/>
        <w:rPr>
          <w:sz w:val="28"/>
          <w:szCs w:val="28"/>
        </w:rPr>
      </w:pPr>
      <w:r w:rsidRPr="00C31E9B">
        <w:rPr>
          <w:rStyle w:val="s5"/>
          <w:sz w:val="28"/>
          <w:szCs w:val="28"/>
        </w:rPr>
        <w:t>2.1. выступить в качестве организатора аукциона</w:t>
      </w:r>
      <w:r w:rsidRPr="00C31E9B">
        <w:rPr>
          <w:rStyle w:val="s6"/>
          <w:sz w:val="28"/>
          <w:szCs w:val="28"/>
        </w:rPr>
        <w:t>;</w:t>
      </w:r>
    </w:p>
    <w:p w:rsidR="00C31E9B" w:rsidRPr="00C31E9B" w:rsidRDefault="00C31E9B" w:rsidP="00C31E9B">
      <w:pPr>
        <w:pStyle w:val="p14"/>
        <w:rPr>
          <w:sz w:val="28"/>
          <w:szCs w:val="28"/>
        </w:rPr>
      </w:pPr>
      <w:r w:rsidRPr="00C31E9B">
        <w:rPr>
          <w:rStyle w:val="s5"/>
          <w:sz w:val="28"/>
          <w:szCs w:val="28"/>
        </w:rPr>
        <w:lastRenderedPageBreak/>
        <w:t>2.2. установить время, место и порядок проведения аукциона, форму и сроки подачи заявок на участие в аукционе, величину повышения начальной цены предмета аукциона («шаг» аукциона), срок аренды.</w:t>
      </w:r>
    </w:p>
    <w:p w:rsidR="00C31E9B" w:rsidRPr="00C31E9B" w:rsidRDefault="00C31E9B" w:rsidP="00C31E9B">
      <w:pPr>
        <w:pStyle w:val="p12"/>
        <w:rPr>
          <w:sz w:val="28"/>
          <w:szCs w:val="28"/>
        </w:rPr>
      </w:pPr>
      <w:r w:rsidRPr="00C31E9B">
        <w:rPr>
          <w:rStyle w:val="s4"/>
          <w:sz w:val="28"/>
          <w:szCs w:val="28"/>
        </w:rPr>
        <w:t>3. Опубликовать извещение о проведен</w:t>
      </w:r>
      <w:proofErr w:type="gramStart"/>
      <w:r w:rsidRPr="00C31E9B">
        <w:rPr>
          <w:rStyle w:val="s4"/>
          <w:sz w:val="28"/>
          <w:szCs w:val="28"/>
        </w:rPr>
        <w:t>ии ау</w:t>
      </w:r>
      <w:proofErr w:type="gramEnd"/>
      <w:r w:rsidRPr="00C31E9B">
        <w:rPr>
          <w:rStyle w:val="s4"/>
          <w:sz w:val="28"/>
          <w:szCs w:val="28"/>
        </w:rPr>
        <w:t>кциона в газете «Слава труду».</w:t>
      </w:r>
    </w:p>
    <w:p w:rsidR="00C31E9B" w:rsidRPr="00C31E9B" w:rsidRDefault="00C31E9B" w:rsidP="00C31E9B">
      <w:pPr>
        <w:pStyle w:val="p12"/>
        <w:rPr>
          <w:sz w:val="28"/>
          <w:szCs w:val="28"/>
        </w:rPr>
      </w:pPr>
      <w:r w:rsidRPr="00C31E9B">
        <w:rPr>
          <w:rStyle w:val="s4"/>
          <w:sz w:val="28"/>
          <w:szCs w:val="28"/>
        </w:rPr>
        <w:t>4</w:t>
      </w:r>
      <w:r w:rsidRPr="00C31E9B">
        <w:rPr>
          <w:rStyle w:val="s6"/>
          <w:sz w:val="28"/>
          <w:szCs w:val="28"/>
        </w:rPr>
        <w:t xml:space="preserve">. </w:t>
      </w:r>
      <w:r w:rsidRPr="00C31E9B">
        <w:rPr>
          <w:rStyle w:val="s4"/>
          <w:sz w:val="28"/>
          <w:szCs w:val="28"/>
        </w:rPr>
        <w:t>Разместить извещение о проведен</w:t>
      </w:r>
      <w:proofErr w:type="gramStart"/>
      <w:r w:rsidRPr="00C31E9B">
        <w:rPr>
          <w:rStyle w:val="s4"/>
          <w:sz w:val="28"/>
          <w:szCs w:val="28"/>
        </w:rPr>
        <w:t>ии ау</w:t>
      </w:r>
      <w:proofErr w:type="gramEnd"/>
      <w:r w:rsidRPr="00C31E9B">
        <w:rPr>
          <w:rStyle w:val="s4"/>
          <w:sz w:val="28"/>
          <w:szCs w:val="28"/>
        </w:rPr>
        <w:t xml:space="preserve">кциона на официальном сайте </w:t>
      </w:r>
      <w:proofErr w:type="spellStart"/>
      <w:r w:rsidRPr="00C31E9B">
        <w:rPr>
          <w:rStyle w:val="s4"/>
          <w:sz w:val="28"/>
          <w:szCs w:val="28"/>
        </w:rPr>
        <w:t>Екатериновского</w:t>
      </w:r>
      <w:proofErr w:type="spellEnd"/>
      <w:r w:rsidRPr="00C31E9B">
        <w:rPr>
          <w:rStyle w:val="s4"/>
          <w:sz w:val="28"/>
          <w:szCs w:val="28"/>
        </w:rPr>
        <w:t xml:space="preserve"> муниципального района «</w:t>
      </w:r>
      <w:proofErr w:type="spellStart"/>
      <w:r w:rsidRPr="00C31E9B">
        <w:rPr>
          <w:rStyle w:val="s7"/>
          <w:sz w:val="28"/>
          <w:szCs w:val="28"/>
        </w:rPr>
        <w:t>ekaterinovka.sarmo.ru</w:t>
      </w:r>
      <w:proofErr w:type="spellEnd"/>
      <w:r w:rsidRPr="00C31E9B">
        <w:rPr>
          <w:rStyle w:val="s7"/>
          <w:sz w:val="28"/>
          <w:szCs w:val="28"/>
        </w:rPr>
        <w:t>».</w:t>
      </w:r>
    </w:p>
    <w:p w:rsidR="00C31E9B" w:rsidRDefault="00C31E9B" w:rsidP="00C31E9B">
      <w:pPr>
        <w:pStyle w:val="p12"/>
        <w:rPr>
          <w:rStyle w:val="s4"/>
          <w:sz w:val="28"/>
          <w:szCs w:val="28"/>
        </w:rPr>
      </w:pPr>
      <w:r w:rsidRPr="00C31E9B">
        <w:rPr>
          <w:sz w:val="28"/>
          <w:szCs w:val="28"/>
        </w:rPr>
        <w:t xml:space="preserve">5. </w:t>
      </w:r>
      <w:r w:rsidRPr="00C31E9B">
        <w:rPr>
          <w:rStyle w:val="s4"/>
          <w:sz w:val="28"/>
          <w:szCs w:val="28"/>
        </w:rPr>
        <w:t>Разместить извещение о проведен</w:t>
      </w:r>
      <w:proofErr w:type="gramStart"/>
      <w:r w:rsidRPr="00C31E9B">
        <w:rPr>
          <w:rStyle w:val="s4"/>
          <w:sz w:val="28"/>
          <w:szCs w:val="28"/>
        </w:rPr>
        <w:t>ии ау</w:t>
      </w:r>
      <w:proofErr w:type="gramEnd"/>
      <w:r w:rsidRPr="00C31E9B">
        <w:rPr>
          <w:rStyle w:val="s4"/>
          <w:sz w:val="28"/>
          <w:szCs w:val="28"/>
        </w:rPr>
        <w:t>кциона и аукционную документацию на сайте «</w:t>
      </w:r>
      <w:proofErr w:type="spellStart"/>
      <w:r w:rsidRPr="00C31E9B">
        <w:rPr>
          <w:rStyle w:val="s4"/>
          <w:sz w:val="28"/>
          <w:szCs w:val="28"/>
        </w:rPr>
        <w:t>torgi.gov.ru</w:t>
      </w:r>
      <w:proofErr w:type="spellEnd"/>
      <w:r w:rsidRPr="00C31E9B">
        <w:rPr>
          <w:rStyle w:val="s4"/>
          <w:sz w:val="28"/>
          <w:szCs w:val="28"/>
        </w:rPr>
        <w:t>».</w:t>
      </w:r>
    </w:p>
    <w:p w:rsidR="003E4BF1" w:rsidRDefault="003E4BF1" w:rsidP="00C31E9B">
      <w:pPr>
        <w:pStyle w:val="p12"/>
        <w:rPr>
          <w:rStyle w:val="s4"/>
          <w:sz w:val="28"/>
          <w:szCs w:val="28"/>
        </w:rPr>
      </w:pPr>
    </w:p>
    <w:p w:rsidR="003E4BF1" w:rsidRDefault="003E4BF1" w:rsidP="00C31E9B">
      <w:pPr>
        <w:pStyle w:val="p12"/>
        <w:rPr>
          <w:rStyle w:val="s4"/>
          <w:sz w:val="28"/>
          <w:szCs w:val="28"/>
        </w:rPr>
      </w:pPr>
    </w:p>
    <w:p w:rsidR="003E4BF1" w:rsidRDefault="003E4BF1" w:rsidP="00C31E9B">
      <w:pPr>
        <w:pStyle w:val="p12"/>
        <w:rPr>
          <w:rStyle w:val="s4"/>
          <w:sz w:val="28"/>
          <w:szCs w:val="28"/>
        </w:rPr>
      </w:pPr>
    </w:p>
    <w:p w:rsidR="003E4BF1" w:rsidRPr="00354983" w:rsidRDefault="003E4BF1" w:rsidP="003E4BF1">
      <w:pPr>
        <w:pStyle w:val="a6"/>
        <w:ind w:left="0"/>
        <w:jc w:val="both"/>
        <w:rPr>
          <w:b/>
          <w:color w:val="000000"/>
          <w:sz w:val="27"/>
          <w:szCs w:val="27"/>
        </w:rPr>
      </w:pPr>
      <w:r w:rsidRPr="00354983">
        <w:rPr>
          <w:b/>
          <w:color w:val="000000"/>
          <w:sz w:val="27"/>
          <w:szCs w:val="27"/>
        </w:rPr>
        <w:t xml:space="preserve">Глава администрации </w:t>
      </w:r>
    </w:p>
    <w:p w:rsidR="003E4BF1" w:rsidRPr="00354983" w:rsidRDefault="003E4BF1" w:rsidP="003E4BF1">
      <w:pPr>
        <w:pStyle w:val="a6"/>
        <w:ind w:left="0"/>
        <w:jc w:val="both"/>
        <w:rPr>
          <w:b/>
          <w:color w:val="000000"/>
          <w:sz w:val="27"/>
          <w:szCs w:val="27"/>
        </w:rPr>
      </w:pPr>
      <w:r w:rsidRPr="00354983">
        <w:rPr>
          <w:b/>
          <w:color w:val="000000"/>
          <w:sz w:val="27"/>
          <w:szCs w:val="27"/>
        </w:rPr>
        <w:t>Индустриального</w:t>
      </w:r>
    </w:p>
    <w:p w:rsidR="003E4BF1" w:rsidRPr="00354983" w:rsidRDefault="003E4BF1" w:rsidP="003E4BF1">
      <w:pPr>
        <w:pStyle w:val="a6"/>
        <w:ind w:left="0"/>
        <w:jc w:val="both"/>
        <w:rPr>
          <w:b/>
        </w:rPr>
      </w:pPr>
      <w:r w:rsidRPr="00354983">
        <w:rPr>
          <w:b/>
          <w:color w:val="000000"/>
          <w:sz w:val="27"/>
          <w:szCs w:val="27"/>
        </w:rPr>
        <w:t>Муниципального образования                                           С.Г.</w:t>
      </w:r>
      <w:r>
        <w:rPr>
          <w:b/>
          <w:color w:val="000000"/>
          <w:sz w:val="27"/>
          <w:szCs w:val="27"/>
        </w:rPr>
        <w:t xml:space="preserve"> </w:t>
      </w:r>
      <w:proofErr w:type="spellStart"/>
      <w:r w:rsidRPr="00354983">
        <w:rPr>
          <w:b/>
          <w:color w:val="000000"/>
          <w:sz w:val="27"/>
          <w:szCs w:val="27"/>
        </w:rPr>
        <w:t>Гунин</w:t>
      </w:r>
      <w:proofErr w:type="spellEnd"/>
    </w:p>
    <w:p w:rsidR="003E4BF1" w:rsidRPr="00C31E9B" w:rsidRDefault="003E4BF1" w:rsidP="00C31E9B">
      <w:pPr>
        <w:pStyle w:val="p12"/>
        <w:rPr>
          <w:sz w:val="28"/>
          <w:szCs w:val="28"/>
        </w:rPr>
      </w:pPr>
    </w:p>
    <w:p w:rsidR="00754760" w:rsidRPr="00C31E9B" w:rsidRDefault="00754760">
      <w:pPr>
        <w:rPr>
          <w:rFonts w:ascii="Times New Roman" w:hAnsi="Times New Roman" w:cs="Times New Roman"/>
          <w:sz w:val="28"/>
          <w:szCs w:val="28"/>
        </w:rPr>
      </w:pPr>
    </w:p>
    <w:sectPr w:rsidR="00754760" w:rsidRPr="00C31E9B" w:rsidSect="00754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1E9B"/>
    <w:rsid w:val="003E4BF1"/>
    <w:rsid w:val="00754760"/>
    <w:rsid w:val="00C3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60"/>
  </w:style>
  <w:style w:type="paragraph" w:styleId="1">
    <w:name w:val="heading 1"/>
    <w:basedOn w:val="a"/>
    <w:next w:val="a"/>
    <w:link w:val="10"/>
    <w:qFormat/>
    <w:rsid w:val="00C31E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C3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31E9B"/>
  </w:style>
  <w:style w:type="paragraph" w:customStyle="1" w:styleId="p4">
    <w:name w:val="p4"/>
    <w:basedOn w:val="a"/>
    <w:rsid w:val="00C3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31E9B"/>
  </w:style>
  <w:style w:type="paragraph" w:customStyle="1" w:styleId="p6">
    <w:name w:val="p6"/>
    <w:basedOn w:val="a"/>
    <w:rsid w:val="00C3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31E9B"/>
  </w:style>
  <w:style w:type="paragraph" w:customStyle="1" w:styleId="p8">
    <w:name w:val="p8"/>
    <w:basedOn w:val="a"/>
    <w:rsid w:val="00C3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C3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C3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C3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31E9B"/>
  </w:style>
  <w:style w:type="paragraph" w:customStyle="1" w:styleId="p13">
    <w:name w:val="p13"/>
    <w:basedOn w:val="a"/>
    <w:rsid w:val="00C3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C31E9B"/>
  </w:style>
  <w:style w:type="character" w:customStyle="1" w:styleId="s6">
    <w:name w:val="s6"/>
    <w:basedOn w:val="a0"/>
    <w:rsid w:val="00C31E9B"/>
  </w:style>
  <w:style w:type="paragraph" w:customStyle="1" w:styleId="p14">
    <w:name w:val="p14"/>
    <w:basedOn w:val="a"/>
    <w:rsid w:val="00C3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C31E9B"/>
  </w:style>
  <w:style w:type="paragraph" w:customStyle="1" w:styleId="p15">
    <w:name w:val="p15"/>
    <w:basedOn w:val="a"/>
    <w:rsid w:val="00C3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C3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3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31E9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header"/>
    <w:basedOn w:val="a"/>
    <w:link w:val="a5"/>
    <w:rsid w:val="00C31E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C31E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3E4B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lFJwxWRdXYZPlhLGvqQyievDc/keQW8IbIhdYtMu3P0=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pwKrlYwjkh3FMMeQJAGKhU6BESBIfRc3pTiOfx5Rvk4W8BgLD4oyDNmY18/ttTdn6lqDFGQI
    ubx97KlFnuQHKg==
  </SignatureValue>
  <KeyInfo>
    <X509Data>
      <X509Certificate>
          MIIJTDCCCPugAwIBAgIKbFOg4AABAADXCDAIBgYqhQMCAgMwggFeMRgwFgYFKoUDZAESDTEw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VQQDEwZSUEMyQ0EwHhcNMTUwNzIzMDYxNTAwWhcNMTYwNzIzMDYyNTAwWjCCAk4xOTA3BgNV
          BAMeMAQTBEMEPQQ4BD0AIAQhBDUEQAQzBDUEOQAgBBMENQQ9BD0EMAQ0BEwENQQyBDgERzET
          MBEGA1UEBB4KBBMEQwQ9BDgEPTEtMCsGA1UEKh4kBCEENQRABDMENQQ5ACAEEwQ1BD0EPQQw
          BDQETAQ1BDIEOARHMQswCQYDVQQGEwJSVTE1MDMGA1UECB4sADYANAAgBCEEMARABDAEQgQ+
          BDIEQQQ6BDAETwAgBD4EMQQ7BDAEQQRCBEwxKTAnBgNVBAceIAQ/AC4EGAQ9BDQEQwRBBEIE
          QAQ4BDAEOwRMBD0ESwQ5MSkwJwYDVQQJHiAEGgQ+BD4EPwQ1BEAEMARCBDgEMgQ9BDAETwAg
          ADEAMDEKMAgGA1UECxMBMDEaMBgGCCqFAwOBAwEBEgwwMDY0MTI5MDQzMTAxFjAUBgUqhQNk
          AxILMTc1MzM0MTI2NjExGDAWBgUqhQNkARINMTA2NjQ0NjAwMDIwMjEtMCsGCSqGSIb3DQEJ
          ARYeYWRtLmluZHVzdHJpYWxub2dvbW9AeWFuZGV4LnJ1MS8wLQYDVQQMHiYEEwQ7BDAEMgQw
          ACAEMAQ0BDwEOAQ9BDgEQQRCBEAEMARGBDgEODF5MHcGA1UECh5wBBAENAQ8BDgEPQQ4BEEE
          QgRABDAERgQ4BE8AIAQYBD0ENARDBEEEQgRABDgEMAQ7BEwEPQQ+BDMEPgAgBDwEQwQ9BDgE
          RgQ4BD8EMAQ7BEwEPQQ+BDMEPgAgBD4EMQRABDAENwQ+BDIEMAQ9BDgETzBjMBwGBiqFAwIC
          EzASBgcqhQMCAiQABgcqhQMCAh4BA0MABEDp/F7ue+5eGXUyIN+TzCG89jcqz9jg9zAnmYGM
          /amFnt0VRxQX4lWxim+kzOSwQCsmURT4iCG251wqj0tLR2uuo4IEozCCBJ8wDgYDVR0PAQH/
          BAQDAgTwMCYGA1UdJQQfMB0GCCsGAQUFBwMCBggrBgEFBQcDBAYHKoUDAgIiBjAdBgNVHQ4E
          FgQUear3epVRJhDsHeHVKAJ55iX6zTMwggGfBgNVHSMEggGWMIIBkoAUhE3RLC/fdiyB7fIx
          8lIHyBqsJ0ahggFmpIIBYjCCAV4xGDAWBgUqhQNkARINMTAzNjQwNTQxNDMzMDEaMBgGCCqF
          AwOBAwEBEgwwMDY0NTQwNjY0MzcxPzA9BgNVBAkeNgQRBD4EOwRMBEgEMARPACAEIQQwBDQE
          PgQyBDAETwAgADIAMwA5ACAEOgQ+BEAEPwAgADQAMjEbMBkGCSqGSIb3DQEJARYMaW5mb0Bw
          YXJjLnJ1MQswCQYDVQQGEwJSVTE1MDMGA1UECB4sADYANAAgBCEEMARABDAEQgQ+BDIEQQQ6
          BDAETwAgBD4EMQQ7BDAEQQRCBEwxFzAVBgNVBAceDgQhBDAEQAQwBEIEPgQyMScwJQYDVQQK
          Hh4EHgQeBB4AIAQgBB8EJgAgBB8EMARABEIEPQQ1BEAxMTAvBgNVBAseKAQjBDQEPgRBBEIE
          PgQyBDUEQARPBE4ESQQ4BDkAIARGBDUEPQRCBEAxDzANBgNVBAMTBlJQQzJDQYIQeqvGRAoS
          4LpBLyol6QTbvzBpBgNVHR8EYjBgMCugKaAnhiVodHRwOi8vcGFyYy5ydS9kb3dubG9hZC9j
          ZHAvY2VydDEuY3JsMDGgL6AthitodHRwOi8vcnBjcGFydG5lci5ydS9kb3dubG9hZC9jZHAv
          Y2VydDEuY3JsMIG1BggrBgEFBQcBAQSBqDCBpTAvBggrBgEFBQcwAYYjaHR0cDovL29jc3Au
          cGFyYy5ydS9ycGMyY2Evb2NzcC5zcmYwNQYIKwYBBQUHMAKGKWh0dHA6Ly9wYXJjLnJ1L2Rv
          d25sb2FkL2NkcC9ycGMyY2EoMSkuY3J0MDsGCCsGAQUFBzAChi9odHRwOi8vcnBjcGFydG5l
          ci5ydS9kb3dubG9hZC9jZHAvcnBjMmNhKDEpLmNydDA0BgUqhQNkbwQrDCnQmtGA0LjQv9GC
          0L7Qn9GA0L4gQ1NQICjQstC10YDRgdC40Y8gMy42KTCCATMGBSqFA2RwBIIBKDCCASQMKyLQ
          mtGA0LjQv9GC0L7Qn9GA0L4gQ1NQIiAo0LLQtdGA0YHQuNGPIDMuNikMUyLQo9C00L7RgdGC
          0L7QstC10YDRj9GO0YnQuNC5INGG0LXQvdGC0YAgItCa0YDQuNC/0YLQvtCf0YDQviDQo9Cm
          IiDQstC10YDRgdC40LggMS41DE/QodC10YDRgtC40YTQuNC60LDRgiDRgdC+0L7RgtCy0LXR
          gtGB0YLQstC40Y8g4oSWINCh0KQvMTIxLTE4NTkg0L7RgiAxNy4wNi4yMDEyDE/QodC10YDR
          gtC40YTQuNC60LDRgiDRgdC+0L7RgtCy0LXRgtGB0YLQstC40Y8g4oSWINCh0KQvMTI4LTE4
          MjIg0L7RgiAwMS4wNi4yMDEyMBMGA1UdIAQMMAowCAYGKoUDZHEBMAgGBiqFAwICAwNBACfz
          KZx3K+w/qNAu/L2n8YgPfIa7Jw/LATYDg4JcSrG4WwdQzCJ+/IoaZbU1f/heeaH23iufPXbN
          JPX7l1ooFVc=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0xg7AbsT5IPVNwBKIDPQygwkU98=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IowNSY9AhNiv3n2igu4yzO8njIc=</DigestValue>
      </Reference>
      <Reference URI="/word/styles.xml?ContentType=application/vnd.openxmlformats-officedocument.wordprocessingml.styles+xml">
        <DigestMethod Algorithm="http://www.w3.org/2000/09/xmldsig#sha1"/>
        <DigestValue>ckql3FAXaZOtOsymZe+x2qZbugo=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ZDXXh06zURUlhMWjDqHq4tTb5kY=</DigestValue>
      </Reference>
    </Manifest>
    <SignatureProperties>
      <SignatureProperty Id="idSignatureTime" Target="#idPackageSignature">
        <mdssi:SignatureTime>
          <mdssi:Format>YYYY-MM-DDThh:mm:ssTZD</mdssi:Format>
          <mdssi:Value>2016-04-22T05:34:53Z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2016-04-21T10:46:00Z</dcterms:created>
  <dcterms:modified xsi:type="dcterms:W3CDTF">2016-04-21T11:07:00Z</dcterms:modified>
</cp:coreProperties>
</file>