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1F" w:rsidRDefault="00AF1E1F" w:rsidP="00AF1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AF1E1F" w:rsidRDefault="00AF1E1F" w:rsidP="00AF1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 ДЕВЯТОЕ ЗАСЕДАНИЕ СОВЕТА ДЕПУТАТОВ КОЛЕНОВСКОГО МУНИЦИПАЛЬНОГО ОБРАЗОВАНИЯ ТРЕТЬЕГО СОЗЫВА</w:t>
      </w:r>
    </w:p>
    <w:p w:rsidR="00AF1E1F" w:rsidRPr="00BF7561" w:rsidRDefault="00AF1E1F" w:rsidP="00AF1E1F">
      <w:pPr>
        <w:jc w:val="center"/>
        <w:rPr>
          <w:b/>
          <w:sz w:val="28"/>
          <w:szCs w:val="28"/>
        </w:rPr>
      </w:pPr>
    </w:p>
    <w:p w:rsidR="00AF1E1F" w:rsidRPr="00BF7561" w:rsidRDefault="00AF1E1F" w:rsidP="00AF1E1F">
      <w:pPr>
        <w:jc w:val="center"/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РЕШЕНИЕ</w:t>
      </w:r>
    </w:p>
    <w:p w:rsidR="00AF1E1F" w:rsidRPr="00BF7561" w:rsidRDefault="00AF1E1F" w:rsidP="00AF1E1F">
      <w:pPr>
        <w:jc w:val="center"/>
        <w:rPr>
          <w:b/>
          <w:sz w:val="28"/>
          <w:szCs w:val="28"/>
        </w:rPr>
      </w:pPr>
    </w:p>
    <w:p w:rsidR="00AF1E1F" w:rsidRPr="00BF7561" w:rsidRDefault="00AF1E1F" w:rsidP="00AF1E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25</w:t>
      </w:r>
      <w:r w:rsidRPr="00BF7561">
        <w:rPr>
          <w:b/>
          <w:sz w:val="28"/>
          <w:szCs w:val="28"/>
        </w:rPr>
        <w:t xml:space="preserve">  марта 2015г. </w:t>
      </w:r>
      <w:r>
        <w:rPr>
          <w:b/>
          <w:sz w:val="28"/>
          <w:szCs w:val="28"/>
        </w:rPr>
        <w:t>№99</w:t>
      </w:r>
      <w:r w:rsidRPr="00BF7561">
        <w:rPr>
          <w:b/>
          <w:sz w:val="28"/>
          <w:szCs w:val="28"/>
        </w:rPr>
        <w:t xml:space="preserve">                                                              </w:t>
      </w:r>
      <w:r>
        <w:rPr>
          <w:b/>
          <w:sz w:val="28"/>
          <w:szCs w:val="28"/>
        </w:rPr>
        <w:t xml:space="preserve">                     </w:t>
      </w:r>
    </w:p>
    <w:p w:rsidR="00AF1E1F" w:rsidRPr="00BF7561" w:rsidRDefault="00AF1E1F" w:rsidP="00AF1E1F">
      <w:pPr>
        <w:rPr>
          <w:b/>
          <w:sz w:val="28"/>
          <w:szCs w:val="28"/>
        </w:rPr>
      </w:pPr>
    </w:p>
    <w:p w:rsidR="00AF1E1F" w:rsidRPr="00BF7561" w:rsidRDefault="00AF1E1F" w:rsidP="00AF1E1F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О назначении публичных слушаний</w:t>
      </w:r>
    </w:p>
    <w:p w:rsidR="00AF1E1F" w:rsidRPr="00BF7561" w:rsidRDefault="00AF1E1F" w:rsidP="00AF1E1F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 xml:space="preserve">по проекту решения Совета депутатов </w:t>
      </w:r>
    </w:p>
    <w:p w:rsidR="00AF1E1F" w:rsidRDefault="00AF1E1F" w:rsidP="00AF1E1F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Коленовского муниципального образования</w:t>
      </w:r>
    </w:p>
    <w:p w:rsidR="00AF1E1F" w:rsidRDefault="00AF1E1F" w:rsidP="00AF1E1F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 xml:space="preserve"> «Об исполнении</w:t>
      </w:r>
      <w:r>
        <w:rPr>
          <w:b/>
          <w:sz w:val="28"/>
          <w:szCs w:val="28"/>
        </w:rPr>
        <w:t xml:space="preserve"> </w:t>
      </w:r>
      <w:r w:rsidRPr="00BF7561">
        <w:rPr>
          <w:b/>
          <w:sz w:val="28"/>
          <w:szCs w:val="28"/>
        </w:rPr>
        <w:t xml:space="preserve">бюджета Коленовского </w:t>
      </w:r>
    </w:p>
    <w:p w:rsidR="00AF1E1F" w:rsidRPr="00BF7561" w:rsidRDefault="00AF1E1F" w:rsidP="00AF1E1F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муниципального  образова</w:t>
      </w:r>
      <w:r>
        <w:rPr>
          <w:b/>
          <w:sz w:val="28"/>
          <w:szCs w:val="28"/>
        </w:rPr>
        <w:t>ния за 2015</w:t>
      </w:r>
      <w:r w:rsidRPr="00BF7561">
        <w:rPr>
          <w:b/>
          <w:sz w:val="28"/>
          <w:szCs w:val="28"/>
        </w:rPr>
        <w:t xml:space="preserve"> год»</w:t>
      </w:r>
    </w:p>
    <w:p w:rsidR="00AF1E1F" w:rsidRPr="00BF7561" w:rsidRDefault="00AF1E1F" w:rsidP="00AF1E1F">
      <w:pPr>
        <w:rPr>
          <w:sz w:val="28"/>
          <w:szCs w:val="28"/>
        </w:rPr>
      </w:pPr>
    </w:p>
    <w:p w:rsidR="00AF1E1F" w:rsidRDefault="00AF1E1F" w:rsidP="00AF1E1F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              В  соответствии со статьей 28 Федерального Закона от 6  октября 2003 года №131-ФЗ «Об общих принципах  организации местного самоуправления  в  Российской Федерации», статьей 11 Устава Коленовского муниципального  образования, Положения о порядке организации и проведения публичных слушаний в </w:t>
      </w:r>
      <w:proofErr w:type="spellStart"/>
      <w:r w:rsidRPr="00BF7561">
        <w:rPr>
          <w:sz w:val="28"/>
          <w:szCs w:val="28"/>
        </w:rPr>
        <w:t>Коленовском</w:t>
      </w:r>
      <w:proofErr w:type="spellEnd"/>
      <w:r w:rsidRPr="00BF7561">
        <w:rPr>
          <w:sz w:val="28"/>
          <w:szCs w:val="28"/>
        </w:rPr>
        <w:t xml:space="preserve"> муниципальном образовании,  Совет депутатов Коленовского  мун</w:t>
      </w:r>
      <w:r>
        <w:rPr>
          <w:sz w:val="28"/>
          <w:szCs w:val="28"/>
        </w:rPr>
        <w:t xml:space="preserve">иципального  образования  </w:t>
      </w:r>
    </w:p>
    <w:p w:rsidR="00AF1E1F" w:rsidRPr="00AF1E1F" w:rsidRDefault="00AF1E1F" w:rsidP="00AF1E1F">
      <w:pPr>
        <w:jc w:val="center"/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>РЕШИЛ:</w:t>
      </w:r>
    </w:p>
    <w:p w:rsidR="00AF1E1F" w:rsidRPr="00BF7561" w:rsidRDefault="00AF1E1F" w:rsidP="00AF1E1F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 1. Назначить публичные  слушания  по  проекту решения  Совета депутатов Коленовского муниципального образования «Об исполнении бюджета Коленовского мун</w:t>
      </w:r>
      <w:r>
        <w:rPr>
          <w:sz w:val="28"/>
          <w:szCs w:val="28"/>
        </w:rPr>
        <w:t>иципального  образования за 2015год» на 25  апреля 2016</w:t>
      </w:r>
      <w:r w:rsidRPr="00BF7561">
        <w:rPr>
          <w:sz w:val="28"/>
          <w:szCs w:val="28"/>
        </w:rPr>
        <w:t xml:space="preserve"> года, 10-00 часов в здании администрации Коленовского МО.</w:t>
      </w:r>
    </w:p>
    <w:p w:rsidR="00AF1E1F" w:rsidRPr="00BF7561" w:rsidRDefault="00AF1E1F" w:rsidP="00AF1E1F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 2. Создать рабочую группу по организации и проведению  публичных слушаний в следующем составе:</w:t>
      </w:r>
    </w:p>
    <w:p w:rsidR="00AF1E1F" w:rsidRDefault="00AF1E1F" w:rsidP="00AF1E1F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   Председатель рабочей группы</w:t>
      </w:r>
    </w:p>
    <w:p w:rsidR="00AF1E1F" w:rsidRPr="00BF7561" w:rsidRDefault="00AF1E1F" w:rsidP="00AF1E1F">
      <w:pPr>
        <w:rPr>
          <w:sz w:val="28"/>
          <w:szCs w:val="28"/>
        </w:rPr>
      </w:pPr>
      <w:r w:rsidRPr="00BF7561">
        <w:rPr>
          <w:sz w:val="28"/>
          <w:szCs w:val="28"/>
        </w:rPr>
        <w:t xml:space="preserve">  </w:t>
      </w:r>
      <w:proofErr w:type="spellStart"/>
      <w:r w:rsidRPr="00BF7561">
        <w:rPr>
          <w:sz w:val="28"/>
          <w:szCs w:val="28"/>
        </w:rPr>
        <w:t>Гусенков</w:t>
      </w:r>
      <w:proofErr w:type="spellEnd"/>
      <w:r w:rsidRPr="00BF7561">
        <w:rPr>
          <w:sz w:val="28"/>
          <w:szCs w:val="28"/>
        </w:rPr>
        <w:t xml:space="preserve"> Сергей</w:t>
      </w:r>
      <w:r>
        <w:rPr>
          <w:sz w:val="28"/>
          <w:szCs w:val="28"/>
        </w:rPr>
        <w:t xml:space="preserve"> Викторович,  глава администрации </w:t>
      </w:r>
      <w:r w:rsidRPr="00BF7561">
        <w:rPr>
          <w:sz w:val="28"/>
          <w:szCs w:val="28"/>
        </w:rPr>
        <w:t>Коленовского МО.</w:t>
      </w:r>
    </w:p>
    <w:p w:rsidR="00AF1E1F" w:rsidRDefault="00AF1E1F" w:rsidP="00AF1E1F">
      <w:pPr>
        <w:rPr>
          <w:sz w:val="28"/>
          <w:szCs w:val="28"/>
        </w:rPr>
      </w:pPr>
      <w:r>
        <w:rPr>
          <w:sz w:val="28"/>
          <w:szCs w:val="28"/>
        </w:rPr>
        <w:t xml:space="preserve">     Члены рабочей группы</w:t>
      </w:r>
    </w:p>
    <w:p w:rsidR="00AF1E1F" w:rsidRPr="00BF7561" w:rsidRDefault="00AF1E1F" w:rsidP="00AF1E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7561">
        <w:rPr>
          <w:sz w:val="28"/>
          <w:szCs w:val="28"/>
        </w:rPr>
        <w:t xml:space="preserve">Бойкова Татьяна Евгеньевна, депутат Совета </w:t>
      </w:r>
      <w:r>
        <w:rPr>
          <w:sz w:val="28"/>
          <w:szCs w:val="28"/>
        </w:rPr>
        <w:t xml:space="preserve"> депутатов </w:t>
      </w:r>
      <w:r w:rsidRPr="00BF7561">
        <w:rPr>
          <w:sz w:val="28"/>
          <w:szCs w:val="28"/>
        </w:rPr>
        <w:t>Коленовского МО</w:t>
      </w:r>
      <w:r>
        <w:rPr>
          <w:sz w:val="28"/>
          <w:szCs w:val="28"/>
        </w:rPr>
        <w:t>, Алленов Алексей Викторович, депутат Совета  депутатов Коленовского  МО.</w:t>
      </w:r>
    </w:p>
    <w:p w:rsidR="00AF1E1F" w:rsidRPr="00BF7561" w:rsidRDefault="00AF1E1F" w:rsidP="00AF1E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7561">
        <w:rPr>
          <w:sz w:val="28"/>
          <w:szCs w:val="28"/>
        </w:rPr>
        <w:t xml:space="preserve">3. Заключение  о результатах  публичных слушаний обнародовать </w:t>
      </w:r>
      <w:r>
        <w:rPr>
          <w:sz w:val="28"/>
          <w:szCs w:val="28"/>
        </w:rPr>
        <w:t xml:space="preserve">28 апреля 2016 </w:t>
      </w:r>
      <w:r w:rsidRPr="00BF7561">
        <w:rPr>
          <w:sz w:val="28"/>
          <w:szCs w:val="28"/>
        </w:rPr>
        <w:t xml:space="preserve"> года на информационном стенде в здании  администрации Коленовского муниципального образования.</w:t>
      </w:r>
    </w:p>
    <w:p w:rsidR="00AF1E1F" w:rsidRDefault="00AF1E1F" w:rsidP="00AF1E1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7561">
        <w:rPr>
          <w:sz w:val="28"/>
          <w:szCs w:val="28"/>
        </w:rPr>
        <w:t>4.  Настоящее реш</w:t>
      </w:r>
      <w:r>
        <w:rPr>
          <w:sz w:val="28"/>
          <w:szCs w:val="28"/>
        </w:rPr>
        <w:t>ение  обнародовать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AF1E1F" w:rsidRDefault="00AF1E1F" w:rsidP="00AF1E1F">
      <w:pPr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обнародования.</w:t>
      </w:r>
    </w:p>
    <w:p w:rsidR="00AF1E1F" w:rsidRPr="00AF1E1F" w:rsidRDefault="00AF1E1F" w:rsidP="00AF1E1F">
      <w:pPr>
        <w:rPr>
          <w:sz w:val="28"/>
          <w:szCs w:val="28"/>
        </w:rPr>
      </w:pPr>
    </w:p>
    <w:p w:rsidR="00AF1E1F" w:rsidRPr="00BF7561" w:rsidRDefault="00AF1E1F" w:rsidP="00AF1E1F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 xml:space="preserve">       Глава  Коленовского</w:t>
      </w:r>
    </w:p>
    <w:p w:rsidR="00AF1E1F" w:rsidRPr="00BF7561" w:rsidRDefault="00AF1E1F" w:rsidP="00AF1E1F">
      <w:pPr>
        <w:rPr>
          <w:b/>
          <w:sz w:val="28"/>
          <w:szCs w:val="28"/>
        </w:rPr>
      </w:pPr>
      <w:r w:rsidRPr="00BF7561">
        <w:rPr>
          <w:b/>
          <w:sz w:val="28"/>
          <w:szCs w:val="28"/>
        </w:rPr>
        <w:t xml:space="preserve">муниципального  образования                                                  </w:t>
      </w:r>
      <w:proofErr w:type="spellStart"/>
      <w:r w:rsidRPr="00BF7561">
        <w:rPr>
          <w:b/>
          <w:sz w:val="28"/>
          <w:szCs w:val="28"/>
        </w:rPr>
        <w:t>Ю.</w:t>
      </w:r>
      <w:r>
        <w:rPr>
          <w:b/>
          <w:sz w:val="28"/>
          <w:szCs w:val="28"/>
        </w:rPr>
        <w:t>Б.Тишов</w:t>
      </w:r>
      <w:proofErr w:type="spellEnd"/>
      <w:r w:rsidRPr="00BF7561">
        <w:rPr>
          <w:b/>
          <w:sz w:val="28"/>
          <w:szCs w:val="28"/>
        </w:rPr>
        <w:t xml:space="preserve">                                                           </w:t>
      </w:r>
    </w:p>
    <w:p w:rsidR="00AF1E1F" w:rsidRPr="00BF7561" w:rsidRDefault="00AF1E1F" w:rsidP="00AF1E1F">
      <w:pPr>
        <w:rPr>
          <w:sz w:val="28"/>
          <w:szCs w:val="28"/>
        </w:rPr>
      </w:pPr>
    </w:p>
    <w:p w:rsidR="00AF1E1F" w:rsidRPr="00BF7561" w:rsidRDefault="00AF1E1F" w:rsidP="00AF1E1F">
      <w:pPr>
        <w:jc w:val="center"/>
        <w:rPr>
          <w:sz w:val="28"/>
          <w:szCs w:val="28"/>
        </w:rPr>
      </w:pPr>
    </w:p>
    <w:p w:rsidR="00AF1E1F" w:rsidRPr="00BF7561" w:rsidRDefault="00AF1E1F" w:rsidP="00AF1E1F">
      <w:pPr>
        <w:rPr>
          <w:sz w:val="28"/>
          <w:szCs w:val="28"/>
        </w:rPr>
      </w:pPr>
    </w:p>
    <w:p w:rsidR="001E5FF0" w:rsidRDefault="001E5FF0"/>
    <w:sectPr w:rsidR="001E5FF0" w:rsidSect="00C6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E1F"/>
    <w:rsid w:val="001E5FF0"/>
    <w:rsid w:val="003263EB"/>
    <w:rsid w:val="00AF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2016-04-07T12:04:00Z</cp:lastPrinted>
  <dcterms:created xsi:type="dcterms:W3CDTF">2016-04-07T12:01:00Z</dcterms:created>
  <dcterms:modified xsi:type="dcterms:W3CDTF">2016-04-07T12:07:00Z</dcterms:modified>
</cp:coreProperties>
</file>