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5D" w:rsidRDefault="00423E5D" w:rsidP="0042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423E5D" w:rsidRPr="00431829" w:rsidRDefault="00423E5D" w:rsidP="0042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 САРАТОВСКОЙ ОБЛАСТИ</w:t>
      </w:r>
    </w:p>
    <w:p w:rsidR="00423E5D" w:rsidRPr="00431829" w:rsidRDefault="00423E5D" w:rsidP="0042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ПЯТЬДЕСЯТ ТРЕТЬЕ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23E5D" w:rsidRPr="00431829" w:rsidRDefault="00423E5D" w:rsidP="0042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E5D" w:rsidRPr="00431829" w:rsidRDefault="00423E5D" w:rsidP="0042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3E5D" w:rsidRPr="003F7380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01 декабря  2021г.    №148</w:t>
      </w:r>
      <w:r w:rsidRPr="00F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«О бюджете Коленовского муниципального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2022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5D" w:rsidRDefault="00423E5D" w:rsidP="00423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Коленовского муниципального  образования и Положения о публичных  слушаниях, Совет депутатов Коленовского муниципального  образования </w:t>
      </w:r>
    </w:p>
    <w:p w:rsidR="00423E5D" w:rsidRPr="00162B16" w:rsidRDefault="00423E5D" w:rsidP="0042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23E5D" w:rsidRPr="00431829" w:rsidRDefault="00423E5D" w:rsidP="00423E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Коленовского  муниципального  образования «О бюджете Коленовского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2022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2021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Коленовского муниципального  образования.</w:t>
      </w:r>
    </w:p>
    <w:p w:rsidR="00423E5D" w:rsidRPr="00431829" w:rsidRDefault="00423E5D" w:rsidP="00423E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423E5D" w:rsidRPr="00431829" w:rsidRDefault="00423E5D" w:rsidP="00423E5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Тишов Юрий Борисович  -  глава Коленовского муниципального образования, председатель рабочей группы</w:t>
      </w:r>
    </w:p>
    <w:p w:rsidR="00423E5D" w:rsidRPr="00431829" w:rsidRDefault="00423E5D" w:rsidP="00423E5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423E5D" w:rsidRPr="00431829" w:rsidRDefault="00423E5D" w:rsidP="00423E5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- Силаева Елена Анатольевна</w:t>
      </w:r>
      <w:r w:rsidRPr="00431829">
        <w:rPr>
          <w:rFonts w:ascii="Times New Roman" w:hAnsi="Times New Roman" w:cs="Times New Roman"/>
          <w:sz w:val="28"/>
          <w:szCs w:val="28"/>
        </w:rPr>
        <w:t xml:space="preserve">  - депутат Совета депутатов Коленовского муниципального образования;</w:t>
      </w:r>
    </w:p>
    <w:p w:rsidR="00423E5D" w:rsidRPr="00431829" w:rsidRDefault="00423E5D" w:rsidP="00423E5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 Абрамов Александр Анатольевич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глава администрации  Коленовского муниципального образования</w:t>
      </w:r>
    </w:p>
    <w:p w:rsidR="00423E5D" w:rsidRPr="00431829" w:rsidRDefault="00423E5D" w:rsidP="00423E5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Кателин Александр Анатольевич 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депутат Совета депутатов Коленовского муниципального образования.</w:t>
      </w:r>
    </w:p>
    <w:p w:rsidR="00423E5D" w:rsidRPr="00431829" w:rsidRDefault="00423E5D" w:rsidP="00423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16 декабря 2021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образования.</w:t>
      </w:r>
    </w:p>
    <w:p w:rsidR="00423E5D" w:rsidRDefault="00423E5D" w:rsidP="00423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23E5D" w:rsidRPr="009D7797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       Глава  Коленовского </w:t>
      </w:r>
    </w:p>
    <w:p w:rsidR="00423E5D" w:rsidRPr="009D7797" w:rsidRDefault="00423E5D" w:rsidP="00423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Ю.Б.Тишов</w:t>
      </w:r>
    </w:p>
    <w:p w:rsidR="00423E5D" w:rsidRDefault="00423E5D" w:rsidP="00423E5D"/>
    <w:p w:rsidR="00423E5D" w:rsidRDefault="00423E5D" w:rsidP="00423E5D"/>
    <w:p w:rsidR="00423E5D" w:rsidRDefault="00423E5D" w:rsidP="00423E5D"/>
    <w:p w:rsidR="00D87799" w:rsidRDefault="00D87799"/>
    <w:sectPr w:rsidR="00D87799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E5D"/>
    <w:rsid w:val="00423E5D"/>
    <w:rsid w:val="00D8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2021-12-03T06:04:00Z</dcterms:created>
  <dcterms:modified xsi:type="dcterms:W3CDTF">2021-12-03T06:08:00Z</dcterms:modified>
</cp:coreProperties>
</file>